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D6" w:rsidRDefault="006D3DD6" w:rsidP="00413F47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2A783E8" wp14:editId="3F7C1E91">
            <wp:simplePos x="0" y="0"/>
            <wp:positionH relativeFrom="margin">
              <wp:posOffset>3220942</wp:posOffset>
            </wp:positionH>
            <wp:positionV relativeFrom="page">
              <wp:posOffset>249382</wp:posOffset>
            </wp:positionV>
            <wp:extent cx="2058109" cy="1615044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68" cy="1623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DD6" w:rsidRDefault="006D3DD6" w:rsidP="00413F47"/>
    <w:p w:rsidR="006D3DD6" w:rsidRDefault="006D3DD6" w:rsidP="006D3DD6">
      <w:pPr>
        <w:jc w:val="center"/>
        <w:rPr>
          <w:b/>
          <w:color w:val="000000" w:themeColor="text1"/>
          <w:sz w:val="32"/>
          <w:szCs w:val="32"/>
        </w:rPr>
      </w:pPr>
    </w:p>
    <w:p w:rsidR="006D3DD6" w:rsidRDefault="006D3DD6" w:rsidP="006D3DD6">
      <w:pPr>
        <w:jc w:val="center"/>
        <w:rPr>
          <w:b/>
          <w:color w:val="000000" w:themeColor="text1"/>
          <w:sz w:val="32"/>
          <w:szCs w:val="32"/>
        </w:rPr>
      </w:pPr>
    </w:p>
    <w:p w:rsidR="006D3DD6" w:rsidRPr="006D3DD6" w:rsidRDefault="006D3DD6" w:rsidP="006D3DD6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Departamento de Tesorería</w:t>
      </w:r>
    </w:p>
    <w:p w:rsidR="006D3DD6" w:rsidRDefault="006D3DD6" w:rsidP="006D3DD6">
      <w:pPr>
        <w:jc w:val="center"/>
      </w:pPr>
      <w:r>
        <w:rPr>
          <w:b/>
          <w:color w:val="000000" w:themeColor="text1"/>
          <w:sz w:val="32"/>
          <w:szCs w:val="32"/>
        </w:rPr>
        <w:t>Cajas Únicas</w:t>
      </w:r>
    </w:p>
    <w:p w:rsidR="00413F47" w:rsidRDefault="00413F47" w:rsidP="006D3DD6">
      <w:pPr>
        <w:jc w:val="center"/>
      </w:pPr>
      <w:r>
        <w:tab/>
      </w:r>
      <w:r>
        <w:tab/>
      </w: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2972"/>
        <w:gridCol w:w="3402"/>
        <w:gridCol w:w="2410"/>
        <w:gridCol w:w="4536"/>
      </w:tblGrid>
      <w:tr w:rsidR="00413F47" w:rsidTr="006D3DD6">
        <w:trPr>
          <w:trHeight w:val="207"/>
        </w:trPr>
        <w:tc>
          <w:tcPr>
            <w:tcW w:w="2972" w:type="dxa"/>
            <w:shd w:val="clear" w:color="auto" w:fill="7030A0"/>
          </w:tcPr>
          <w:p w:rsidR="00413F47" w:rsidRPr="00413F47" w:rsidRDefault="00413F47" w:rsidP="00413F47">
            <w:pPr>
              <w:jc w:val="center"/>
              <w:rPr>
                <w:b/>
                <w:color w:val="FFFFFF" w:themeColor="background1"/>
              </w:rPr>
            </w:pPr>
            <w:r w:rsidRPr="00413F47">
              <w:rPr>
                <w:b/>
                <w:color w:val="FFFFFF" w:themeColor="background1"/>
              </w:rPr>
              <w:t>Módulo</w:t>
            </w:r>
          </w:p>
        </w:tc>
        <w:tc>
          <w:tcPr>
            <w:tcW w:w="3402" w:type="dxa"/>
            <w:shd w:val="clear" w:color="auto" w:fill="7030A0"/>
          </w:tcPr>
          <w:p w:rsidR="00413F47" w:rsidRPr="00413F47" w:rsidRDefault="00413F47" w:rsidP="00413F47">
            <w:pPr>
              <w:jc w:val="center"/>
              <w:rPr>
                <w:b/>
                <w:color w:val="FFFFFF" w:themeColor="background1"/>
              </w:rPr>
            </w:pPr>
            <w:r w:rsidRPr="00413F47">
              <w:rPr>
                <w:b/>
                <w:color w:val="FFFFFF" w:themeColor="background1"/>
              </w:rPr>
              <w:t>Horario</w:t>
            </w:r>
          </w:p>
        </w:tc>
        <w:tc>
          <w:tcPr>
            <w:tcW w:w="2410" w:type="dxa"/>
            <w:shd w:val="clear" w:color="auto" w:fill="7030A0"/>
          </w:tcPr>
          <w:p w:rsidR="00413F47" w:rsidRPr="00413F47" w:rsidRDefault="00413F47" w:rsidP="00413F47">
            <w:pPr>
              <w:jc w:val="center"/>
              <w:rPr>
                <w:b/>
                <w:color w:val="FFFFFF" w:themeColor="background1"/>
              </w:rPr>
            </w:pPr>
            <w:r w:rsidRPr="00413F47">
              <w:rPr>
                <w:b/>
                <w:color w:val="FFFFFF" w:themeColor="background1"/>
              </w:rPr>
              <w:t>Domicilio</w:t>
            </w:r>
          </w:p>
        </w:tc>
        <w:tc>
          <w:tcPr>
            <w:tcW w:w="4536" w:type="dxa"/>
            <w:shd w:val="clear" w:color="auto" w:fill="7030A0"/>
          </w:tcPr>
          <w:p w:rsidR="00413F47" w:rsidRPr="00413F47" w:rsidRDefault="00413F47" w:rsidP="00413F47">
            <w:pPr>
              <w:jc w:val="center"/>
              <w:rPr>
                <w:b/>
                <w:color w:val="FFFFFF" w:themeColor="background1"/>
              </w:rPr>
            </w:pPr>
            <w:r w:rsidRPr="00413F47">
              <w:rPr>
                <w:b/>
                <w:color w:val="FFFFFF" w:themeColor="background1"/>
              </w:rPr>
              <w:t>Ubicación</w:t>
            </w:r>
          </w:p>
        </w:tc>
      </w:tr>
      <w:tr w:rsidR="00413F47" w:rsidTr="006D3DD6">
        <w:trPr>
          <w:trHeight w:val="828"/>
        </w:trPr>
        <w:tc>
          <w:tcPr>
            <w:tcW w:w="2972" w:type="dxa"/>
          </w:tcPr>
          <w:p w:rsidR="00413F47" w:rsidRDefault="00413F47" w:rsidP="00413F47">
            <w:r>
              <w:t>Facultad de Derecho</w:t>
            </w:r>
          </w:p>
        </w:tc>
        <w:tc>
          <w:tcPr>
            <w:tcW w:w="3402" w:type="dxa"/>
          </w:tcPr>
          <w:p w:rsidR="00413F47" w:rsidRDefault="00413F47" w:rsidP="00413F47">
            <w:r>
              <w:t>Lunes</w:t>
            </w:r>
            <w:r>
              <w:t xml:space="preserve"> a Viernes de 08:00 a 20:00, </w:t>
            </w:r>
            <w:r>
              <w:t>Sábados de 9:00 a 13:00</w:t>
            </w:r>
          </w:p>
        </w:tc>
        <w:tc>
          <w:tcPr>
            <w:tcW w:w="2410" w:type="dxa"/>
          </w:tcPr>
          <w:p w:rsidR="00413F47" w:rsidRDefault="00413F47" w:rsidP="00413F47">
            <w:r>
              <w:t>Ciudad Universitaria Campus I</w:t>
            </w:r>
          </w:p>
        </w:tc>
        <w:tc>
          <w:tcPr>
            <w:tcW w:w="4536" w:type="dxa"/>
          </w:tcPr>
          <w:p w:rsidR="00413F47" w:rsidRDefault="00413F47" w:rsidP="00413F47">
            <w:r>
              <w:t>Facultad de Derecho</w:t>
            </w:r>
            <w:r>
              <w:t xml:space="preserve"> </w:t>
            </w:r>
          </w:p>
        </w:tc>
      </w:tr>
      <w:tr w:rsidR="00413F47" w:rsidTr="006D3DD6">
        <w:trPr>
          <w:trHeight w:val="828"/>
        </w:trPr>
        <w:tc>
          <w:tcPr>
            <w:tcW w:w="2972" w:type="dxa"/>
          </w:tcPr>
          <w:p w:rsidR="00413F47" w:rsidRDefault="00AF4E75" w:rsidP="00413F47">
            <w:r>
              <w:t>Facultad de Odontología</w:t>
            </w:r>
          </w:p>
        </w:tc>
        <w:tc>
          <w:tcPr>
            <w:tcW w:w="3402" w:type="dxa"/>
          </w:tcPr>
          <w:p w:rsidR="006D3DD6" w:rsidRDefault="00AF4E75" w:rsidP="00AF4E75">
            <w:r>
              <w:t>Lune</w:t>
            </w:r>
            <w:r w:rsidR="006D3DD6">
              <w:t>s a Viernes de 08:00 a 20:00</w:t>
            </w:r>
          </w:p>
          <w:p w:rsidR="00413F47" w:rsidRDefault="00AF4E75" w:rsidP="00AF4E75">
            <w:r>
              <w:t>Sábados de 8:00 a 13:00</w:t>
            </w:r>
            <w:r>
              <w:tab/>
            </w:r>
          </w:p>
        </w:tc>
        <w:tc>
          <w:tcPr>
            <w:tcW w:w="2410" w:type="dxa"/>
          </w:tcPr>
          <w:p w:rsidR="00413F47" w:rsidRDefault="00AF4E75" w:rsidP="00413F47">
            <w:r>
              <w:t>Ciudad Universitaria Campus I</w:t>
            </w:r>
          </w:p>
        </w:tc>
        <w:tc>
          <w:tcPr>
            <w:tcW w:w="4536" w:type="dxa"/>
          </w:tcPr>
          <w:p w:rsidR="00413F47" w:rsidRDefault="009C0286" w:rsidP="00413F47">
            <w:r>
              <w:t>En el área de c</w:t>
            </w:r>
            <w:r w:rsidR="00AF4E75">
              <w:t>línicas Facultad de Odontología</w:t>
            </w:r>
            <w:r w:rsidR="00AF4E75">
              <w:tab/>
            </w:r>
          </w:p>
        </w:tc>
      </w:tr>
      <w:tr w:rsidR="00413F47" w:rsidTr="006D3DD6">
        <w:trPr>
          <w:trHeight w:val="828"/>
        </w:trPr>
        <w:tc>
          <w:tcPr>
            <w:tcW w:w="2972" w:type="dxa"/>
          </w:tcPr>
          <w:p w:rsidR="00413F47" w:rsidRDefault="00AF4E75" w:rsidP="00413F47">
            <w:r>
              <w:t>Biblioteca Central</w:t>
            </w:r>
          </w:p>
        </w:tc>
        <w:tc>
          <w:tcPr>
            <w:tcW w:w="3402" w:type="dxa"/>
          </w:tcPr>
          <w:p w:rsidR="00413F47" w:rsidRDefault="00AF4E75" w:rsidP="00413F47">
            <w:r>
              <w:t>Lunes a viernes de 08:00 a 15:00</w:t>
            </w:r>
          </w:p>
        </w:tc>
        <w:tc>
          <w:tcPr>
            <w:tcW w:w="2410" w:type="dxa"/>
          </w:tcPr>
          <w:p w:rsidR="00413F47" w:rsidRDefault="00AF4E75" w:rsidP="00413F47">
            <w:r>
              <w:t xml:space="preserve">Ciudad Universitaria Campus I </w:t>
            </w:r>
            <w:r>
              <w:tab/>
            </w:r>
          </w:p>
        </w:tc>
        <w:tc>
          <w:tcPr>
            <w:tcW w:w="4536" w:type="dxa"/>
          </w:tcPr>
          <w:p w:rsidR="00413F47" w:rsidRDefault="00AF4E75" w:rsidP="00413F47">
            <w:r>
              <w:t xml:space="preserve">Junto </w:t>
            </w:r>
            <w:r>
              <w:t>a Facultad de Artes (explanada)</w:t>
            </w:r>
          </w:p>
        </w:tc>
      </w:tr>
      <w:tr w:rsidR="006D3DD6" w:rsidTr="006D3DD6">
        <w:trPr>
          <w:trHeight w:val="828"/>
        </w:trPr>
        <w:tc>
          <w:tcPr>
            <w:tcW w:w="2972" w:type="dxa"/>
          </w:tcPr>
          <w:p w:rsidR="006D3DD6" w:rsidRDefault="006D3DD6" w:rsidP="006D3DD6">
            <w:r>
              <w:t xml:space="preserve">Facultad de </w:t>
            </w:r>
            <w:r>
              <w:t>Contaduría</w:t>
            </w:r>
            <w:r>
              <w:t xml:space="preserve"> y </w:t>
            </w:r>
            <w:r>
              <w:t>Administración</w:t>
            </w:r>
          </w:p>
        </w:tc>
        <w:tc>
          <w:tcPr>
            <w:tcW w:w="3402" w:type="dxa"/>
          </w:tcPr>
          <w:p w:rsidR="006D3DD6" w:rsidRDefault="006D3DD6" w:rsidP="006D3DD6">
            <w:r>
              <w:t>Lunes</w:t>
            </w:r>
            <w:r>
              <w:t xml:space="preserve"> a viernes de 08:00 a 20:00 </w:t>
            </w:r>
            <w:r w:rsidR="009C0286">
              <w:t>S</w:t>
            </w:r>
            <w:r>
              <w:t>ábados de 9:00 a 12:30</w:t>
            </w:r>
          </w:p>
        </w:tc>
        <w:tc>
          <w:tcPr>
            <w:tcW w:w="2410" w:type="dxa"/>
          </w:tcPr>
          <w:p w:rsidR="006D3DD6" w:rsidRDefault="006D3DD6" w:rsidP="006D3DD6">
            <w:r>
              <w:t>Nuevo Campus Universitario, Circuito Universitario, Campus ll</w:t>
            </w:r>
          </w:p>
        </w:tc>
        <w:tc>
          <w:tcPr>
            <w:tcW w:w="4536" w:type="dxa"/>
          </w:tcPr>
          <w:p w:rsidR="006D3DD6" w:rsidRDefault="006D3DD6" w:rsidP="006D3DD6">
            <w:r w:rsidRPr="00AF4E75">
              <w:t>Facultad de Contaduría y Administración</w:t>
            </w:r>
          </w:p>
        </w:tc>
      </w:tr>
      <w:tr w:rsidR="006D3DD6" w:rsidTr="006D3DD6">
        <w:trPr>
          <w:trHeight w:val="828"/>
        </w:trPr>
        <w:tc>
          <w:tcPr>
            <w:tcW w:w="2972" w:type="dxa"/>
          </w:tcPr>
          <w:p w:rsidR="006D3DD6" w:rsidRDefault="006D3DD6" w:rsidP="006D3DD6">
            <w:r w:rsidRPr="00AF4E75">
              <w:t>Facultad de Medicina</w:t>
            </w:r>
            <w:r w:rsidR="009C0286">
              <w:t xml:space="preserve"> y Ciencias Biomédicas</w:t>
            </w:r>
          </w:p>
        </w:tc>
        <w:tc>
          <w:tcPr>
            <w:tcW w:w="3402" w:type="dxa"/>
          </w:tcPr>
          <w:p w:rsidR="006D3DD6" w:rsidRDefault="006D3DD6" w:rsidP="006D3DD6">
            <w:r w:rsidRPr="00AF4E75">
              <w:t>Lunes a viernes de 08:00 a 15:00</w:t>
            </w:r>
          </w:p>
        </w:tc>
        <w:tc>
          <w:tcPr>
            <w:tcW w:w="2410" w:type="dxa"/>
          </w:tcPr>
          <w:p w:rsidR="006D3DD6" w:rsidRDefault="009C0286" w:rsidP="006D3DD6">
            <w:r>
              <w:t>Ave. Cristóbal Coló</w:t>
            </w:r>
            <w:r w:rsidR="006D3DD6" w:rsidRPr="00AF4E75">
              <w:t>n</w:t>
            </w:r>
            <w:r>
              <w:t xml:space="preserve"> </w:t>
            </w:r>
            <w:r w:rsidR="006D3DD6" w:rsidRPr="00AF4E75">
              <w:t>1003</w:t>
            </w:r>
            <w:r w:rsidR="006D3DD6" w:rsidRPr="00AF4E75">
              <w:tab/>
            </w:r>
          </w:p>
        </w:tc>
        <w:tc>
          <w:tcPr>
            <w:tcW w:w="4536" w:type="dxa"/>
          </w:tcPr>
          <w:p w:rsidR="006D3DD6" w:rsidRDefault="006D3DD6" w:rsidP="006D3DD6">
            <w:r w:rsidRPr="00AF4E75">
              <w:t>Antiguas instalaciones de la Facultad de Medicina</w:t>
            </w:r>
            <w:r w:rsidRPr="00AF4E75">
              <w:tab/>
            </w:r>
          </w:p>
        </w:tc>
      </w:tr>
      <w:tr w:rsidR="006D3DD6" w:rsidTr="006D3DD6">
        <w:trPr>
          <w:trHeight w:val="828"/>
        </w:trPr>
        <w:tc>
          <w:tcPr>
            <w:tcW w:w="2972" w:type="dxa"/>
          </w:tcPr>
          <w:p w:rsidR="006D3DD6" w:rsidRDefault="006D3DD6" w:rsidP="006D3DD6">
            <w:r w:rsidRPr="00AF4E75">
              <w:lastRenderedPageBreak/>
              <w:t>Facultad de Zootecnia y Ecología</w:t>
            </w:r>
          </w:p>
        </w:tc>
        <w:tc>
          <w:tcPr>
            <w:tcW w:w="3402" w:type="dxa"/>
          </w:tcPr>
          <w:p w:rsidR="006D3DD6" w:rsidRDefault="006D3DD6" w:rsidP="006D3DD6">
            <w:r>
              <w:t>Lunes</w:t>
            </w:r>
            <w:r>
              <w:t xml:space="preserve"> a viernes de 08:00 a 15:00</w:t>
            </w:r>
          </w:p>
          <w:p w:rsidR="006D3DD6" w:rsidRDefault="006D3DD6" w:rsidP="006D3DD6">
            <w:r>
              <w:t>sábados de 9:00 a 13:00</w:t>
            </w:r>
          </w:p>
        </w:tc>
        <w:tc>
          <w:tcPr>
            <w:tcW w:w="2410" w:type="dxa"/>
          </w:tcPr>
          <w:p w:rsidR="006D3DD6" w:rsidRDefault="006D3DD6" w:rsidP="006D3DD6">
            <w:r>
              <w:t>Periférico Francisco</w:t>
            </w:r>
            <w:r w:rsidRPr="00AF4E75">
              <w:t xml:space="preserve"> R. Almada Km. 1</w:t>
            </w:r>
            <w:r w:rsidRPr="00AF4E75">
              <w:tab/>
            </w:r>
          </w:p>
        </w:tc>
        <w:tc>
          <w:tcPr>
            <w:tcW w:w="4536" w:type="dxa"/>
          </w:tcPr>
          <w:p w:rsidR="006D3DD6" w:rsidRDefault="006D3DD6" w:rsidP="006D3DD6">
            <w:r w:rsidRPr="00AF4E75">
              <w:t>Facultad de Zootecnia y Ecología</w:t>
            </w:r>
          </w:p>
        </w:tc>
      </w:tr>
      <w:tr w:rsidR="009C0286" w:rsidTr="006D3DD6">
        <w:trPr>
          <w:trHeight w:val="828"/>
        </w:trPr>
        <w:tc>
          <w:tcPr>
            <w:tcW w:w="2972" w:type="dxa"/>
          </w:tcPr>
          <w:p w:rsidR="009C0286" w:rsidRDefault="009C0286" w:rsidP="009C0286">
            <w:r>
              <w:t>Facultad de Enfermería y Nutriología-Facultad de Medicina y Ciencias Biomédicas</w:t>
            </w:r>
          </w:p>
        </w:tc>
        <w:tc>
          <w:tcPr>
            <w:tcW w:w="3402" w:type="dxa"/>
          </w:tcPr>
          <w:p w:rsidR="009C0286" w:rsidRDefault="009C0286" w:rsidP="009C0286">
            <w:r>
              <w:t>Lunes a v</w:t>
            </w:r>
            <w:r>
              <w:t>iernes de 08:00 a 15:00</w:t>
            </w:r>
            <w:r>
              <w:tab/>
            </w:r>
          </w:p>
        </w:tc>
        <w:tc>
          <w:tcPr>
            <w:tcW w:w="2410" w:type="dxa"/>
          </w:tcPr>
          <w:p w:rsidR="009C0286" w:rsidRDefault="009C0286" w:rsidP="009C0286">
            <w:r>
              <w:t>Nuevo Campus Universitario, Circuito Universitario, Campus ll</w:t>
            </w:r>
          </w:p>
        </w:tc>
        <w:tc>
          <w:tcPr>
            <w:tcW w:w="4536" w:type="dxa"/>
          </w:tcPr>
          <w:p w:rsidR="009C0286" w:rsidRDefault="009C0286" w:rsidP="009C0286">
            <w:r>
              <w:t>Facultad de Enfermería y Nutriología-Facultad de Medicina y Ciencias Biomédicas</w:t>
            </w:r>
            <w:r>
              <w:tab/>
            </w:r>
            <w:r>
              <w:tab/>
            </w:r>
            <w:r>
              <w:tab/>
            </w:r>
          </w:p>
          <w:p w:rsidR="009C0286" w:rsidRDefault="009C0286" w:rsidP="009C0286"/>
        </w:tc>
      </w:tr>
      <w:tr w:rsidR="009C0286" w:rsidTr="006D3DD6">
        <w:trPr>
          <w:trHeight w:val="828"/>
        </w:trPr>
        <w:tc>
          <w:tcPr>
            <w:tcW w:w="2972" w:type="dxa"/>
          </w:tcPr>
          <w:p w:rsidR="009C0286" w:rsidRDefault="009C0286" w:rsidP="009C0286">
            <w:r>
              <w:t>Facultad de Ingeniería</w:t>
            </w:r>
          </w:p>
        </w:tc>
        <w:tc>
          <w:tcPr>
            <w:tcW w:w="3402" w:type="dxa"/>
          </w:tcPr>
          <w:p w:rsidR="009C0286" w:rsidRDefault="009C0286" w:rsidP="009C0286">
            <w:r>
              <w:t>Lunes a viernes de 08:00 a 19:00</w:t>
            </w:r>
            <w:r>
              <w:tab/>
            </w:r>
          </w:p>
        </w:tc>
        <w:tc>
          <w:tcPr>
            <w:tcW w:w="2410" w:type="dxa"/>
          </w:tcPr>
          <w:p w:rsidR="009C0286" w:rsidRDefault="009C0286" w:rsidP="009C0286">
            <w:r>
              <w:t>Nuevo Campus Universitario, Circuito Universitario, Campus ll</w:t>
            </w:r>
          </w:p>
        </w:tc>
        <w:tc>
          <w:tcPr>
            <w:tcW w:w="4536" w:type="dxa"/>
          </w:tcPr>
          <w:p w:rsidR="009C0286" w:rsidRDefault="009C0286" w:rsidP="009C0286">
            <w:r>
              <w:t>Facultad de Ingeniería</w:t>
            </w:r>
            <w:r>
              <w:tab/>
            </w:r>
            <w:r>
              <w:tab/>
            </w:r>
          </w:p>
        </w:tc>
      </w:tr>
      <w:tr w:rsidR="009C0286" w:rsidTr="006D3DD6">
        <w:trPr>
          <w:trHeight w:val="828"/>
        </w:trPr>
        <w:tc>
          <w:tcPr>
            <w:tcW w:w="2972" w:type="dxa"/>
          </w:tcPr>
          <w:p w:rsidR="009C0286" w:rsidRDefault="009C0286" w:rsidP="009C0286">
            <w:r>
              <w:t>Facultad de Ciencias de la Cultura Física</w:t>
            </w:r>
          </w:p>
        </w:tc>
        <w:tc>
          <w:tcPr>
            <w:tcW w:w="3402" w:type="dxa"/>
          </w:tcPr>
          <w:p w:rsidR="009C0286" w:rsidRDefault="009C0286" w:rsidP="009C0286">
            <w:r>
              <w:t>Lunes a viernes de 08:00 a 20:00</w:t>
            </w:r>
            <w:r>
              <w:tab/>
            </w:r>
          </w:p>
        </w:tc>
        <w:tc>
          <w:tcPr>
            <w:tcW w:w="2410" w:type="dxa"/>
          </w:tcPr>
          <w:p w:rsidR="009C0286" w:rsidRDefault="009C0286" w:rsidP="009C0286">
            <w:r>
              <w:t>Nuevo Campus Universitario, Circuito Universitario, Campus ll</w:t>
            </w:r>
          </w:p>
        </w:tc>
        <w:tc>
          <w:tcPr>
            <w:tcW w:w="4536" w:type="dxa"/>
          </w:tcPr>
          <w:p w:rsidR="009C0286" w:rsidRDefault="009C0286" w:rsidP="009C0286">
            <w:r>
              <w:t>Facultad de Ciencias de la Cultura Física</w:t>
            </w:r>
          </w:p>
        </w:tc>
      </w:tr>
      <w:tr w:rsidR="009C0286" w:rsidTr="006D3DD6">
        <w:trPr>
          <w:trHeight w:val="828"/>
        </w:trPr>
        <w:tc>
          <w:tcPr>
            <w:tcW w:w="2972" w:type="dxa"/>
          </w:tcPr>
          <w:p w:rsidR="009C0286" w:rsidRDefault="009C0286" w:rsidP="009C0286">
            <w:r>
              <w:t>Centro Cultural Universitario (Quinta Gameros)</w:t>
            </w:r>
          </w:p>
        </w:tc>
        <w:tc>
          <w:tcPr>
            <w:tcW w:w="3402" w:type="dxa"/>
          </w:tcPr>
          <w:p w:rsidR="009C0286" w:rsidRDefault="009C0286" w:rsidP="009C0286">
            <w:r>
              <w:t>Martes a domingo de 11:00 a 19:00</w:t>
            </w:r>
            <w:r>
              <w:tab/>
            </w:r>
          </w:p>
        </w:tc>
        <w:tc>
          <w:tcPr>
            <w:tcW w:w="2410" w:type="dxa"/>
          </w:tcPr>
          <w:p w:rsidR="009C0286" w:rsidRDefault="009C0286" w:rsidP="009C0286">
            <w:r>
              <w:t>Calle Bolívar 401</w:t>
            </w:r>
            <w:r>
              <w:tab/>
            </w:r>
            <w:r>
              <w:tab/>
            </w:r>
          </w:p>
        </w:tc>
        <w:tc>
          <w:tcPr>
            <w:tcW w:w="4536" w:type="dxa"/>
          </w:tcPr>
          <w:p w:rsidR="009C0286" w:rsidRDefault="009C0286" w:rsidP="009C0286">
            <w:r>
              <w:t>Museo Quinta Gameros</w:t>
            </w:r>
          </w:p>
        </w:tc>
      </w:tr>
      <w:tr w:rsidR="009C0286" w:rsidTr="006D3DD6">
        <w:trPr>
          <w:trHeight w:val="828"/>
        </w:trPr>
        <w:tc>
          <w:tcPr>
            <w:tcW w:w="2972" w:type="dxa"/>
          </w:tcPr>
          <w:p w:rsidR="009C0286" w:rsidRDefault="009C0286" w:rsidP="009C0286">
            <w:r>
              <w:t>Rectoría</w:t>
            </w:r>
            <w:r>
              <w:tab/>
            </w:r>
            <w:r>
              <w:tab/>
            </w:r>
          </w:p>
        </w:tc>
        <w:tc>
          <w:tcPr>
            <w:tcW w:w="3402" w:type="dxa"/>
          </w:tcPr>
          <w:p w:rsidR="009C0286" w:rsidRDefault="009C0286" w:rsidP="009C0286">
            <w:r>
              <w:t>Lunes a viernes de 08:00 a 15:00</w:t>
            </w:r>
          </w:p>
        </w:tc>
        <w:tc>
          <w:tcPr>
            <w:tcW w:w="2410" w:type="dxa"/>
          </w:tcPr>
          <w:p w:rsidR="009C0286" w:rsidRDefault="009C0286" w:rsidP="009C0286">
            <w:r>
              <w:t xml:space="preserve">Escorza </w:t>
            </w:r>
            <w:r>
              <w:t xml:space="preserve">900 </w:t>
            </w:r>
            <w:r>
              <w:tab/>
            </w:r>
          </w:p>
        </w:tc>
        <w:tc>
          <w:tcPr>
            <w:tcW w:w="4536" w:type="dxa"/>
          </w:tcPr>
          <w:p w:rsidR="009C0286" w:rsidRDefault="009C0286" w:rsidP="009C0286">
            <w:r>
              <w:t>Edificio de Rectoría</w:t>
            </w:r>
          </w:p>
        </w:tc>
      </w:tr>
      <w:tr w:rsidR="009C0286" w:rsidTr="006D3DD6">
        <w:trPr>
          <w:trHeight w:val="828"/>
        </w:trPr>
        <w:tc>
          <w:tcPr>
            <w:tcW w:w="2972" w:type="dxa"/>
          </w:tcPr>
          <w:p w:rsidR="009C0286" w:rsidRDefault="009C0286" w:rsidP="009C0286">
            <w:r>
              <w:t>Cd. Juárez</w:t>
            </w:r>
          </w:p>
        </w:tc>
        <w:tc>
          <w:tcPr>
            <w:tcW w:w="3402" w:type="dxa"/>
          </w:tcPr>
          <w:p w:rsidR="009C0286" w:rsidRDefault="009C0286" w:rsidP="009C0286">
            <w:r>
              <w:t>Lunes a viernes de 09:00 a 13:00 y de 16:00 a 19:00</w:t>
            </w:r>
          </w:p>
        </w:tc>
        <w:tc>
          <w:tcPr>
            <w:tcW w:w="2410" w:type="dxa"/>
          </w:tcPr>
          <w:p w:rsidR="009C0286" w:rsidRDefault="009C0286" w:rsidP="009C0286">
            <w:r>
              <w:t xml:space="preserve">Henry Dunant </w:t>
            </w:r>
            <w:r>
              <w:t>4612 Zona Pronaf</w:t>
            </w:r>
            <w:r>
              <w:tab/>
            </w:r>
          </w:p>
        </w:tc>
        <w:tc>
          <w:tcPr>
            <w:tcW w:w="4536" w:type="dxa"/>
          </w:tcPr>
          <w:p w:rsidR="009C0286" w:rsidRDefault="009C0286" w:rsidP="009C0286">
            <w:r>
              <w:t>Facultad de Ciencias Políticas y Sociales</w:t>
            </w:r>
            <w:r>
              <w:tab/>
            </w:r>
          </w:p>
        </w:tc>
      </w:tr>
      <w:tr w:rsidR="009C0286" w:rsidTr="006D3DD6">
        <w:trPr>
          <w:trHeight w:val="828"/>
        </w:trPr>
        <w:tc>
          <w:tcPr>
            <w:tcW w:w="2972" w:type="dxa"/>
          </w:tcPr>
          <w:p w:rsidR="009C0286" w:rsidRDefault="009C0286" w:rsidP="009C0286">
            <w:r>
              <w:t>Cd. Delicias</w:t>
            </w:r>
          </w:p>
        </w:tc>
        <w:tc>
          <w:tcPr>
            <w:tcW w:w="3402" w:type="dxa"/>
          </w:tcPr>
          <w:p w:rsidR="009C0286" w:rsidRDefault="009C0286" w:rsidP="009C0286">
            <w:r>
              <w:t>Lunes a viernes de 08:00 a 15:00</w:t>
            </w:r>
          </w:p>
        </w:tc>
        <w:tc>
          <w:tcPr>
            <w:tcW w:w="2410" w:type="dxa"/>
          </w:tcPr>
          <w:p w:rsidR="009C0286" w:rsidRDefault="009C0286" w:rsidP="009C0286">
            <w:r>
              <w:t>KM 2.5 Carr</w:t>
            </w:r>
            <w:r>
              <w:t>etera</w:t>
            </w:r>
            <w:r>
              <w:t xml:space="preserve"> a Rosales s/n</w:t>
            </w:r>
            <w:r>
              <w:tab/>
            </w:r>
          </w:p>
        </w:tc>
        <w:tc>
          <w:tcPr>
            <w:tcW w:w="4536" w:type="dxa"/>
          </w:tcPr>
          <w:p w:rsidR="009C0286" w:rsidRDefault="009C0286" w:rsidP="009C0286">
            <w:r>
              <w:t>Facultad de Ciencias Agrícolas y Forestales</w:t>
            </w:r>
            <w:r>
              <w:tab/>
            </w:r>
            <w:r>
              <w:tab/>
            </w:r>
          </w:p>
        </w:tc>
      </w:tr>
      <w:tr w:rsidR="009C0286" w:rsidTr="006D3DD6">
        <w:trPr>
          <w:trHeight w:val="828"/>
        </w:trPr>
        <w:tc>
          <w:tcPr>
            <w:tcW w:w="2972" w:type="dxa"/>
          </w:tcPr>
          <w:p w:rsidR="009C0286" w:rsidRDefault="009C0286" w:rsidP="009C0286">
            <w:r>
              <w:t>Facultad de Contaduría y Administración, Extensión Cd. Delicias</w:t>
            </w:r>
            <w:r>
              <w:tab/>
            </w:r>
          </w:p>
        </w:tc>
        <w:tc>
          <w:tcPr>
            <w:tcW w:w="3402" w:type="dxa"/>
          </w:tcPr>
          <w:p w:rsidR="009C0286" w:rsidRDefault="009C0286" w:rsidP="009C0286">
            <w:r>
              <w:t>Lunes a viernes de 09:00 a 14:00 y 17:00 a 19:00</w:t>
            </w:r>
          </w:p>
        </w:tc>
        <w:tc>
          <w:tcPr>
            <w:tcW w:w="2410" w:type="dxa"/>
          </w:tcPr>
          <w:p w:rsidR="009C0286" w:rsidRDefault="009C0286" w:rsidP="009C0286">
            <w:r>
              <w:t>Calle 6ta y Ave. 21 Poniente s/n</w:t>
            </w:r>
          </w:p>
        </w:tc>
        <w:tc>
          <w:tcPr>
            <w:tcW w:w="4536" w:type="dxa"/>
          </w:tcPr>
          <w:p w:rsidR="009C0286" w:rsidRDefault="009C0286" w:rsidP="009C0286">
            <w:r>
              <w:t>Facultad</w:t>
            </w:r>
            <w:r>
              <w:t xml:space="preserve"> de Ciencias Agrícolas y Forestales</w:t>
            </w:r>
          </w:p>
        </w:tc>
      </w:tr>
      <w:tr w:rsidR="009C0286" w:rsidTr="006D3DD6">
        <w:trPr>
          <w:trHeight w:val="828"/>
        </w:trPr>
        <w:tc>
          <w:tcPr>
            <w:tcW w:w="2972" w:type="dxa"/>
          </w:tcPr>
          <w:p w:rsidR="009C0286" w:rsidRDefault="009C0286" w:rsidP="009C0286">
            <w:r>
              <w:t>Hidalgo del Parral</w:t>
            </w:r>
          </w:p>
        </w:tc>
        <w:tc>
          <w:tcPr>
            <w:tcW w:w="3402" w:type="dxa"/>
          </w:tcPr>
          <w:p w:rsidR="009C0286" w:rsidRDefault="009C0286" w:rsidP="009C0286">
            <w:r>
              <w:t>Lunes a viernes de 08:00 a 15:00</w:t>
            </w:r>
          </w:p>
        </w:tc>
        <w:tc>
          <w:tcPr>
            <w:tcW w:w="2410" w:type="dxa"/>
          </w:tcPr>
          <w:p w:rsidR="009C0286" w:rsidRDefault="009C0286" w:rsidP="009C0286">
            <w:r>
              <w:t>Av. Solidaridad y Niños Héroes</w:t>
            </w:r>
            <w:r>
              <w:tab/>
            </w:r>
          </w:p>
        </w:tc>
        <w:tc>
          <w:tcPr>
            <w:tcW w:w="4536" w:type="dxa"/>
          </w:tcPr>
          <w:p w:rsidR="009C0286" w:rsidRDefault="009C0286" w:rsidP="009C0286">
            <w:r>
              <w:t xml:space="preserve"> Facultad de Economía Internacional</w:t>
            </w:r>
          </w:p>
        </w:tc>
      </w:tr>
    </w:tbl>
    <w:p w:rsidR="00BD4C6D" w:rsidRDefault="005730A1" w:rsidP="00413F47"/>
    <w:sectPr w:rsidR="00BD4C6D" w:rsidSect="006D3D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47"/>
    <w:rsid w:val="00413F47"/>
    <w:rsid w:val="005730A1"/>
    <w:rsid w:val="006D3DD6"/>
    <w:rsid w:val="009C0286"/>
    <w:rsid w:val="00AF4E75"/>
    <w:rsid w:val="00D763B4"/>
    <w:rsid w:val="00F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E9A0F-05F5-4C5F-97C7-35D9E34D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ibarra</dc:creator>
  <cp:keywords/>
  <dc:description/>
  <cp:lastModifiedBy>perla ibarra</cp:lastModifiedBy>
  <cp:revision>2</cp:revision>
  <cp:lastPrinted>2015-07-30T21:03:00Z</cp:lastPrinted>
  <dcterms:created xsi:type="dcterms:W3CDTF">2015-07-30T20:26:00Z</dcterms:created>
  <dcterms:modified xsi:type="dcterms:W3CDTF">2015-07-30T21:24:00Z</dcterms:modified>
</cp:coreProperties>
</file>